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2C" w:rsidRDefault="00700A2C" w:rsidP="00700A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700A2C" w:rsidRPr="002C429B" w:rsidRDefault="00700A2C" w:rsidP="00700A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00A2C" w:rsidRDefault="00700A2C" w:rsidP="00700A2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50:28:0050421:410</w:t>
      </w:r>
      <w:r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700A2C" w:rsidRPr="00AB10C6" w:rsidRDefault="00700A2C" w:rsidP="00700A2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700A2C" w:rsidRPr="00AB10C6" w:rsidRDefault="00700A2C" w:rsidP="00700A2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700A2C" w:rsidRPr="00AB10C6" w:rsidRDefault="00700A2C" w:rsidP="00700A2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00A2C" w:rsidRPr="00AB10C6" w:rsidRDefault="00700A2C" w:rsidP="00700A2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700A2C" w:rsidRPr="00AB10C6" w:rsidRDefault="00700A2C" w:rsidP="00700A2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700A2C" w:rsidRPr="00AB10C6" w:rsidRDefault="00700A2C" w:rsidP="00700A2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700A2C" w:rsidRDefault="00700A2C" w:rsidP="00700A2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>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</w:t>
      </w:r>
      <w:r>
        <w:rPr>
          <w:rFonts w:ascii="Times New Roman" w:eastAsia="Times New Roman" w:hAnsi="Times New Roman" w:cs="Times New Roman"/>
          <w:lang w:eastAsia="x-none"/>
        </w:rPr>
        <w:t>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700A2C" w:rsidRDefault="00700A2C" w:rsidP="00700A2C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</w:p>
    <w:p w:rsidR="00700A2C" w:rsidRPr="00BB1F10" w:rsidRDefault="00700A2C" w:rsidP="00700A2C">
      <w:pPr>
        <w:tabs>
          <w:tab w:val="left" w:pos="6120"/>
        </w:tabs>
        <w:ind w:left="-567"/>
        <w:rPr>
          <w:rFonts w:ascii="Times New Roman" w:hAnsi="Times New Roman" w:cs="Times New Roman"/>
        </w:rPr>
      </w:pPr>
      <w:r w:rsidRPr="00BB1F10">
        <w:rPr>
          <w:rFonts w:ascii="Times New Roman" w:hAnsi="Times New Roman" w:cs="Times New Roman"/>
        </w:rPr>
        <w:t xml:space="preserve">Председатель комитета </w:t>
      </w:r>
      <w:proofErr w:type="gramStart"/>
      <w:r w:rsidRPr="00BB1F10">
        <w:rPr>
          <w:rFonts w:ascii="Times New Roman" w:hAnsi="Times New Roman" w:cs="Times New Roman"/>
        </w:rPr>
        <w:t>по  управлению</w:t>
      </w:r>
      <w:proofErr w:type="gramEnd"/>
      <w:r w:rsidRPr="00BB1F10">
        <w:rPr>
          <w:rFonts w:ascii="Times New Roman" w:hAnsi="Times New Roman" w:cs="Times New Roman"/>
        </w:rPr>
        <w:t xml:space="preserve"> имуществом</w:t>
      </w:r>
      <w:r w:rsidRPr="00BB1F10">
        <w:rPr>
          <w:rFonts w:ascii="Times New Roman" w:hAnsi="Times New Roman" w:cs="Times New Roman"/>
        </w:rPr>
        <w:tab/>
        <w:t xml:space="preserve">                       Л.В. Енбекова</w:t>
      </w:r>
    </w:p>
    <w:p w:rsidR="00700A2C" w:rsidRDefault="00700A2C" w:rsidP="00700A2C"/>
    <w:p w:rsidR="00700A2C" w:rsidRDefault="00700A2C" w:rsidP="00700A2C"/>
    <w:p w:rsidR="005B2675" w:rsidRDefault="005B2675"/>
    <w:sectPr w:rsidR="005B2675" w:rsidSect="00BB1F1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2C"/>
    <w:rsid w:val="005B2675"/>
    <w:rsid w:val="007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63E6"/>
  <w15:chartTrackingRefBased/>
  <w15:docId w15:val="{5DCD413B-CC71-4FBE-8002-DA2C655A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2024-04-12T13:39:00Z</dcterms:created>
  <dcterms:modified xsi:type="dcterms:W3CDTF">2024-04-12T13:40:00Z</dcterms:modified>
</cp:coreProperties>
</file>